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C7F7" w14:textId="72133D4C" w:rsidR="006C736F" w:rsidRDefault="00F3474A" w:rsidP="00A971BD">
      <w:pPr>
        <w:ind w:left="-851" w:hanging="283"/>
      </w:pPr>
      <w:r>
        <w:t xml:space="preserve">       </w:t>
      </w:r>
      <w:r w:rsidR="00A971BD" w:rsidRPr="00A971BD">
        <w:rPr>
          <w:noProof/>
          <w:lang w:eastAsia="it-IT"/>
        </w:rPr>
        <w:drawing>
          <wp:inline distT="0" distB="0" distL="0" distR="0" wp14:anchorId="6B5DB4AA" wp14:editId="3EF43261">
            <wp:extent cx="1595336" cy="784662"/>
            <wp:effectExtent l="0" t="0" r="5080" b="3175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771" cy="85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D04CE8">
        <w:t xml:space="preserve">           </w:t>
      </w:r>
      <w:r w:rsidR="00C11FD5">
        <w:t xml:space="preserve">                 </w:t>
      </w:r>
      <w:r w:rsidR="00D04CE8">
        <w:t xml:space="preserve">        </w:t>
      </w:r>
      <w:r>
        <w:t xml:space="preserve">  </w:t>
      </w:r>
      <w:r>
        <w:rPr>
          <w:noProof/>
        </w:rPr>
        <w:drawing>
          <wp:inline distT="0" distB="0" distL="0" distR="0" wp14:anchorId="4387BFDA" wp14:editId="6E5B8B40">
            <wp:extent cx="1264596" cy="805870"/>
            <wp:effectExtent l="0" t="0" r="571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583" cy="85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D04CE8">
        <w:t xml:space="preserve">  </w:t>
      </w:r>
      <w:r w:rsidR="00C11FD5">
        <w:t xml:space="preserve">            </w:t>
      </w:r>
      <w:r w:rsidR="00D04CE8">
        <w:t xml:space="preserve">           </w:t>
      </w:r>
      <w:r>
        <w:t xml:space="preserve">     </w:t>
      </w:r>
      <w:r>
        <w:rPr>
          <w:noProof/>
        </w:rPr>
        <w:drawing>
          <wp:inline distT="0" distB="0" distL="0" distR="0" wp14:anchorId="42930533" wp14:editId="09E10505">
            <wp:extent cx="778212" cy="740918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821" cy="79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C17AB" w14:textId="7A3FA0F9" w:rsidR="001E2347" w:rsidRPr="00520972" w:rsidRDefault="001E2347" w:rsidP="00520972">
      <w:pPr>
        <w:jc w:val="center"/>
        <w:rPr>
          <w:b/>
          <w:sz w:val="48"/>
          <w:szCs w:val="48"/>
        </w:rPr>
      </w:pPr>
      <w:r w:rsidRPr="00520972">
        <w:rPr>
          <w:b/>
          <w:sz w:val="48"/>
          <w:szCs w:val="48"/>
        </w:rPr>
        <w:t xml:space="preserve">Circolo </w:t>
      </w:r>
      <w:r w:rsidR="001B280A" w:rsidRPr="00520972">
        <w:rPr>
          <w:b/>
          <w:sz w:val="48"/>
          <w:szCs w:val="48"/>
        </w:rPr>
        <w:t>Culturale Quattro</w:t>
      </w:r>
      <w:r w:rsidRPr="00520972">
        <w:rPr>
          <w:b/>
          <w:sz w:val="48"/>
          <w:szCs w:val="48"/>
        </w:rPr>
        <w:t xml:space="preserve"> Mori Aps</w:t>
      </w:r>
    </w:p>
    <w:p w14:paraId="6792F0AC" w14:textId="3F4A2FB0" w:rsidR="00F00C2E" w:rsidRPr="00520972" w:rsidRDefault="001E2347" w:rsidP="00F00C2E">
      <w:pPr>
        <w:jc w:val="center"/>
        <w:rPr>
          <w:b/>
          <w:bCs/>
          <w:i/>
          <w:iCs/>
          <w:sz w:val="21"/>
          <w:szCs w:val="21"/>
        </w:rPr>
      </w:pPr>
      <w:r w:rsidRPr="00520972">
        <w:rPr>
          <w:b/>
          <w:sz w:val="21"/>
          <w:szCs w:val="21"/>
        </w:rPr>
        <w:t>Associazione di Promozione Sociale e Culturale</w:t>
      </w:r>
      <w:r w:rsidR="001C5DB0" w:rsidRPr="00520972">
        <w:rPr>
          <w:b/>
          <w:sz w:val="21"/>
          <w:szCs w:val="21"/>
        </w:rPr>
        <w:t xml:space="preserve"> - </w:t>
      </w:r>
      <w:r w:rsidRPr="00520972">
        <w:rPr>
          <w:b/>
          <w:bCs/>
          <w:i/>
          <w:iCs/>
          <w:sz w:val="21"/>
          <w:szCs w:val="21"/>
        </w:rPr>
        <w:t>Via delle Baleari</w:t>
      </w:r>
      <w:r w:rsidR="001C5DB0" w:rsidRPr="00520972">
        <w:rPr>
          <w:b/>
          <w:bCs/>
          <w:i/>
          <w:iCs/>
          <w:sz w:val="21"/>
          <w:szCs w:val="21"/>
        </w:rPr>
        <w:t>,</w:t>
      </w:r>
      <w:r w:rsidRPr="00520972">
        <w:rPr>
          <w:b/>
          <w:bCs/>
          <w:i/>
          <w:iCs/>
          <w:sz w:val="21"/>
          <w:szCs w:val="21"/>
        </w:rPr>
        <w:t xml:space="preserve"> 85</w:t>
      </w:r>
      <w:r w:rsidR="001C5DB0" w:rsidRPr="00520972">
        <w:rPr>
          <w:b/>
          <w:bCs/>
          <w:i/>
          <w:iCs/>
          <w:sz w:val="21"/>
          <w:szCs w:val="21"/>
        </w:rPr>
        <w:t xml:space="preserve"> </w:t>
      </w:r>
      <w:r w:rsidR="00653610" w:rsidRPr="00520972">
        <w:rPr>
          <w:b/>
          <w:bCs/>
          <w:i/>
          <w:iCs/>
          <w:sz w:val="21"/>
          <w:szCs w:val="21"/>
        </w:rPr>
        <w:t>- 00121</w:t>
      </w:r>
      <w:r w:rsidRPr="00520972">
        <w:rPr>
          <w:b/>
          <w:bCs/>
          <w:i/>
          <w:iCs/>
          <w:sz w:val="21"/>
          <w:szCs w:val="21"/>
        </w:rPr>
        <w:t xml:space="preserve"> Ostia Lido</w:t>
      </w:r>
    </w:p>
    <w:p w14:paraId="11BD6E56" w14:textId="2B3E9017" w:rsidR="00F00C2E" w:rsidRPr="00BA16CB" w:rsidRDefault="00F00C2E" w:rsidP="004C52FF">
      <w:pPr>
        <w:spacing w:line="240" w:lineRule="auto"/>
        <w:contextualSpacing/>
        <w:jc w:val="center"/>
        <w:rPr>
          <w:b/>
          <w:bCs/>
          <w:i/>
          <w:iCs/>
          <w:sz w:val="11"/>
          <w:szCs w:val="11"/>
        </w:rPr>
      </w:pPr>
    </w:p>
    <w:p w14:paraId="376F29A8" w14:textId="77777777" w:rsidR="004C52FF" w:rsidRDefault="00F00C2E" w:rsidP="004C52FF">
      <w:pPr>
        <w:spacing w:line="240" w:lineRule="auto"/>
        <w:contextualSpacing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73D359F6" wp14:editId="30860877">
            <wp:extent cx="1857983" cy="1288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636" cy="139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A8562" w14:textId="7DCCDE0A" w:rsidR="00520972" w:rsidRPr="004C52FF" w:rsidRDefault="004C52FF" w:rsidP="004C52FF">
      <w:pPr>
        <w:spacing w:line="240" w:lineRule="auto"/>
        <w:contextualSpacing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13"/>
          <w:szCs w:val="13"/>
        </w:rPr>
        <w:t>(Annunciazione del Beato Angelico)</w:t>
      </w:r>
    </w:p>
    <w:p w14:paraId="6A9127E7" w14:textId="77777777" w:rsidR="004C52FF" w:rsidRDefault="004C52FF" w:rsidP="007F684B">
      <w:pPr>
        <w:spacing w:after="0" w:line="240" w:lineRule="auto"/>
        <w:jc w:val="center"/>
        <w:rPr>
          <w:color w:val="4F6228" w:themeColor="accent3" w:themeShade="80"/>
          <w:sz w:val="48"/>
          <w:szCs w:val="48"/>
        </w:rPr>
      </w:pPr>
    </w:p>
    <w:p w14:paraId="555D0EB7" w14:textId="2941216C" w:rsidR="00BA16CB" w:rsidRPr="00BA16CB" w:rsidRDefault="00BA16CB" w:rsidP="007F684B">
      <w:pPr>
        <w:spacing w:after="0" w:line="240" w:lineRule="auto"/>
        <w:jc w:val="center"/>
        <w:rPr>
          <w:color w:val="4F6228" w:themeColor="accent3" w:themeShade="80"/>
          <w:sz w:val="48"/>
          <w:szCs w:val="48"/>
        </w:rPr>
      </w:pPr>
      <w:r w:rsidRPr="00BA16CB">
        <w:rPr>
          <w:color w:val="4F6228" w:themeColor="accent3" w:themeShade="80"/>
          <w:sz w:val="48"/>
          <w:szCs w:val="48"/>
        </w:rPr>
        <w:t>SABATO 2</w:t>
      </w:r>
      <w:r w:rsidR="008D743C">
        <w:rPr>
          <w:color w:val="4F6228" w:themeColor="accent3" w:themeShade="80"/>
          <w:sz w:val="48"/>
          <w:szCs w:val="48"/>
        </w:rPr>
        <w:t>5</w:t>
      </w:r>
      <w:r w:rsidRPr="00BA16CB">
        <w:rPr>
          <w:color w:val="4F6228" w:themeColor="accent3" w:themeShade="80"/>
          <w:sz w:val="48"/>
          <w:szCs w:val="48"/>
        </w:rPr>
        <w:t xml:space="preserve"> GENNAIO ORE 17:30 </w:t>
      </w:r>
    </w:p>
    <w:p w14:paraId="504E4B96" w14:textId="0C0F8A92" w:rsidR="00BA16CB" w:rsidRPr="00BA16CB" w:rsidRDefault="00BA16CB" w:rsidP="007F684B">
      <w:pPr>
        <w:spacing w:after="0" w:line="240" w:lineRule="auto"/>
        <w:jc w:val="center"/>
        <w:rPr>
          <w:i/>
          <w:iCs/>
          <w:color w:val="000000" w:themeColor="text1"/>
          <w:sz w:val="28"/>
          <w:szCs w:val="28"/>
        </w:rPr>
      </w:pPr>
      <w:r w:rsidRPr="00BA16CB">
        <w:rPr>
          <w:i/>
          <w:iCs/>
          <w:color w:val="000000" w:themeColor="text1"/>
          <w:sz w:val="28"/>
          <w:szCs w:val="28"/>
        </w:rPr>
        <w:t>PRESSO LA SEDE DEL CIRCOLO CULTURALE QUATTRO MORI APS</w:t>
      </w:r>
    </w:p>
    <w:p w14:paraId="03F1848E" w14:textId="77777777" w:rsidR="00BA16CB" w:rsidRDefault="00BA16CB" w:rsidP="007F684B">
      <w:pPr>
        <w:spacing w:after="0" w:line="240" w:lineRule="auto"/>
        <w:jc w:val="center"/>
        <w:rPr>
          <w:b/>
          <w:bCs/>
          <w:i/>
          <w:iCs/>
          <w:color w:val="000000" w:themeColor="text1"/>
          <w:sz w:val="36"/>
          <w:szCs w:val="36"/>
          <w:u w:val="single"/>
        </w:rPr>
      </w:pPr>
    </w:p>
    <w:p w14:paraId="38868BB2" w14:textId="787B01E8" w:rsidR="00B76EA3" w:rsidRPr="00BA16CB" w:rsidRDefault="00642959" w:rsidP="007F684B">
      <w:pPr>
        <w:spacing w:after="0" w:line="240" w:lineRule="auto"/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BA16C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Vanda Piccolomini e il </w:t>
      </w:r>
      <w:r w:rsidR="00BA16CB" w:rsidRPr="00BA16CB">
        <w:rPr>
          <w:b/>
          <w:bCs/>
          <w:i/>
          <w:iCs/>
          <w:color w:val="000000" w:themeColor="text1"/>
          <w:sz w:val="28"/>
          <w:szCs w:val="28"/>
          <w:u w:val="single"/>
        </w:rPr>
        <w:t>“</w:t>
      </w:r>
      <w:r w:rsidRPr="00BA16CB">
        <w:rPr>
          <w:b/>
          <w:bCs/>
          <w:i/>
          <w:iCs/>
          <w:color w:val="000000" w:themeColor="text1"/>
          <w:sz w:val="28"/>
          <w:szCs w:val="28"/>
          <w:u w:val="single"/>
        </w:rPr>
        <w:t>Gruppo di Lettura</w:t>
      </w:r>
      <w:r w:rsidR="00BA16CB" w:rsidRPr="00BA16CB">
        <w:rPr>
          <w:b/>
          <w:bCs/>
          <w:i/>
          <w:iCs/>
          <w:color w:val="000000" w:themeColor="text1"/>
          <w:sz w:val="28"/>
          <w:szCs w:val="28"/>
          <w:u w:val="single"/>
        </w:rPr>
        <w:t>”</w:t>
      </w:r>
      <w:r w:rsidRPr="00BA16C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</w:p>
    <w:p w14:paraId="1B2BE73F" w14:textId="0E29A7B6" w:rsidR="00642959" w:rsidRPr="00BA16CB" w:rsidRDefault="00B47D97" w:rsidP="007F684B">
      <w:pPr>
        <w:spacing w:after="0" w:line="24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p</w:t>
      </w:r>
      <w:r w:rsidR="00642959" w:rsidRPr="00BA16CB">
        <w:rPr>
          <w:b/>
          <w:bCs/>
          <w:i/>
          <w:iCs/>
          <w:color w:val="000000" w:themeColor="text1"/>
          <w:sz w:val="28"/>
          <w:szCs w:val="28"/>
        </w:rPr>
        <w:t>resentano:</w:t>
      </w:r>
    </w:p>
    <w:p w14:paraId="7C9AFB80" w14:textId="77777777" w:rsidR="00BA16CB" w:rsidRPr="00BA16CB" w:rsidRDefault="00BA16CB" w:rsidP="007F684B">
      <w:pPr>
        <w:spacing w:after="0" w:line="240" w:lineRule="auto"/>
        <w:jc w:val="center"/>
        <w:rPr>
          <w:i/>
          <w:iCs/>
          <w:color w:val="000000" w:themeColor="text1"/>
          <w:sz w:val="28"/>
          <w:szCs w:val="28"/>
        </w:rPr>
      </w:pPr>
    </w:p>
    <w:p w14:paraId="0CAD6F28" w14:textId="33FFFD8D" w:rsidR="00642959" w:rsidRPr="00BA16CB" w:rsidRDefault="00642959" w:rsidP="007F684B">
      <w:pPr>
        <w:spacing w:after="0" w:line="240" w:lineRule="auto"/>
        <w:jc w:val="center"/>
        <w:rPr>
          <w:b/>
          <w:bCs/>
          <w:i/>
          <w:iCs/>
          <w:color w:val="FF0000"/>
          <w:sz w:val="44"/>
          <w:szCs w:val="44"/>
        </w:rPr>
      </w:pPr>
      <w:r w:rsidRPr="00BA16CB">
        <w:rPr>
          <w:b/>
          <w:bCs/>
          <w:i/>
          <w:iCs/>
          <w:color w:val="FF0000"/>
          <w:sz w:val="44"/>
          <w:szCs w:val="44"/>
        </w:rPr>
        <w:t>INVITO ALLA LETTURA</w:t>
      </w:r>
    </w:p>
    <w:p w14:paraId="1910EDA8" w14:textId="1E4803A6" w:rsidR="001D7719" w:rsidRDefault="001A061C" w:rsidP="001A061C">
      <w:pPr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E85128">
        <w:rPr>
          <w:b/>
          <w:bCs/>
          <w:i/>
          <w:iCs/>
          <w:color w:val="000000" w:themeColor="text1"/>
          <w:sz w:val="24"/>
          <w:szCs w:val="24"/>
        </w:rPr>
        <w:t xml:space="preserve">  </w:t>
      </w:r>
    </w:p>
    <w:p w14:paraId="4BC0B7AB" w14:textId="2CC90DEE" w:rsidR="003C4BCC" w:rsidRPr="00BA16CB" w:rsidRDefault="003C4BCC" w:rsidP="001A061C">
      <w:pPr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BA16CB">
        <w:rPr>
          <w:b/>
          <w:bCs/>
          <w:i/>
          <w:iCs/>
          <w:color w:val="000000" w:themeColor="text1"/>
          <w:sz w:val="24"/>
          <w:szCs w:val="24"/>
        </w:rPr>
        <w:t>“Il Vangelo secondo Maria” di Barbara Alberti</w:t>
      </w:r>
    </w:p>
    <w:p w14:paraId="38281B6F" w14:textId="579E2506" w:rsidR="003C4BCC" w:rsidRPr="00BA16CB" w:rsidRDefault="003C4BCC" w:rsidP="001A061C">
      <w:pPr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BA16CB">
        <w:rPr>
          <w:b/>
          <w:bCs/>
          <w:i/>
          <w:iCs/>
          <w:color w:val="000000" w:themeColor="text1"/>
          <w:sz w:val="24"/>
          <w:szCs w:val="24"/>
        </w:rPr>
        <w:t>“Ave Mary” La chiesa inventò la donna di Michela Murgia</w:t>
      </w:r>
    </w:p>
    <w:p w14:paraId="68FF2CD2" w14:textId="60CBFF4F" w:rsidR="003C4BCC" w:rsidRPr="00BA16CB" w:rsidRDefault="00E22D54" w:rsidP="001A061C">
      <w:pPr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BA16CB">
        <w:rPr>
          <w:b/>
          <w:bCs/>
          <w:i/>
          <w:iCs/>
          <w:color w:val="000000" w:themeColor="text1"/>
          <w:sz w:val="24"/>
          <w:szCs w:val="24"/>
        </w:rPr>
        <w:t xml:space="preserve">“In nome della </w:t>
      </w:r>
      <w:r w:rsidR="00B47D97">
        <w:rPr>
          <w:b/>
          <w:bCs/>
          <w:i/>
          <w:iCs/>
          <w:color w:val="000000" w:themeColor="text1"/>
          <w:sz w:val="24"/>
          <w:szCs w:val="24"/>
        </w:rPr>
        <w:t>m</w:t>
      </w:r>
      <w:r w:rsidRPr="00BA16CB">
        <w:rPr>
          <w:b/>
          <w:bCs/>
          <w:i/>
          <w:iCs/>
          <w:color w:val="000000" w:themeColor="text1"/>
          <w:sz w:val="24"/>
          <w:szCs w:val="24"/>
        </w:rPr>
        <w:t>adre” di Erri de Luca</w:t>
      </w:r>
    </w:p>
    <w:p w14:paraId="500F0C54" w14:textId="6C58C90E" w:rsidR="00E22D54" w:rsidRPr="00BA16CB" w:rsidRDefault="00E22D54" w:rsidP="001A061C">
      <w:pPr>
        <w:jc w:val="center"/>
        <w:rPr>
          <w:b/>
          <w:bCs/>
          <w:i/>
          <w:iCs/>
          <w:color w:val="000000" w:themeColor="text1"/>
          <w:sz w:val="20"/>
          <w:szCs w:val="20"/>
        </w:rPr>
      </w:pPr>
    </w:p>
    <w:p w14:paraId="6376DA41" w14:textId="5A0766A8" w:rsidR="00BA16CB" w:rsidRPr="00520972" w:rsidRDefault="00E22D54" w:rsidP="00BA16CB">
      <w:pPr>
        <w:jc w:val="center"/>
        <w:rPr>
          <w:color w:val="000000" w:themeColor="text1"/>
          <w:sz w:val="24"/>
          <w:szCs w:val="24"/>
          <w:u w:val="single"/>
        </w:rPr>
      </w:pPr>
      <w:r w:rsidRPr="00520972">
        <w:rPr>
          <w:color w:val="000000" w:themeColor="text1"/>
          <w:sz w:val="24"/>
          <w:szCs w:val="24"/>
          <w:u w:val="single"/>
        </w:rPr>
        <w:t xml:space="preserve">Tre libri che ridisegnano in modo laico e contemporaneo la figura di </w:t>
      </w:r>
      <w:r w:rsidR="009E0329" w:rsidRPr="00520972">
        <w:rPr>
          <w:color w:val="000000" w:themeColor="text1"/>
          <w:sz w:val="24"/>
          <w:szCs w:val="24"/>
          <w:u w:val="single"/>
        </w:rPr>
        <w:t>Maria</w:t>
      </w:r>
      <w:r w:rsidRPr="00520972">
        <w:rPr>
          <w:color w:val="000000" w:themeColor="text1"/>
          <w:sz w:val="24"/>
          <w:szCs w:val="24"/>
          <w:u w:val="single"/>
        </w:rPr>
        <w:t xml:space="preserve"> vergine e madre</w:t>
      </w:r>
      <w:r w:rsidR="00BA16CB" w:rsidRPr="00520972">
        <w:rPr>
          <w:color w:val="000000" w:themeColor="text1"/>
          <w:sz w:val="24"/>
          <w:szCs w:val="24"/>
          <w:u w:val="single"/>
        </w:rPr>
        <w:t>.</w:t>
      </w:r>
    </w:p>
    <w:p w14:paraId="74C4EA01" w14:textId="41520E57" w:rsidR="00520972" w:rsidRDefault="00520972" w:rsidP="001A061C">
      <w:pPr>
        <w:jc w:val="center"/>
        <w:rPr>
          <w:color w:val="000000" w:themeColor="text1"/>
          <w:sz w:val="13"/>
          <w:szCs w:val="13"/>
        </w:rPr>
      </w:pPr>
    </w:p>
    <w:p w14:paraId="03FD01B1" w14:textId="77777777" w:rsidR="00520972" w:rsidRPr="00520972" w:rsidRDefault="00520972" w:rsidP="001A061C">
      <w:pPr>
        <w:jc w:val="center"/>
        <w:rPr>
          <w:color w:val="000000" w:themeColor="text1"/>
          <w:sz w:val="13"/>
          <w:szCs w:val="13"/>
        </w:rPr>
      </w:pPr>
    </w:p>
    <w:p w14:paraId="49E56926" w14:textId="00FFBFC9" w:rsidR="00520972" w:rsidRDefault="00BA16CB" w:rsidP="00520972">
      <w:pPr>
        <w:jc w:val="center"/>
        <w:rPr>
          <w:color w:val="000000" w:themeColor="text1"/>
          <w:sz w:val="24"/>
          <w:szCs w:val="24"/>
        </w:rPr>
      </w:pPr>
      <w:r w:rsidRPr="00B47D97">
        <w:rPr>
          <w:color w:val="7030A0"/>
          <w:sz w:val="32"/>
          <w:szCs w:val="32"/>
        </w:rPr>
        <w:t>A seguire… Apericena ore 20:30</w:t>
      </w:r>
      <w:r w:rsidRPr="00B47D97">
        <w:rPr>
          <w:color w:val="7030A0"/>
          <w:sz w:val="24"/>
          <w:szCs w:val="24"/>
        </w:rPr>
        <w:t xml:space="preserve"> </w:t>
      </w:r>
      <w:r w:rsidRPr="00B47D97">
        <w:rPr>
          <w:b/>
          <w:bCs/>
          <w:color w:val="000000" w:themeColor="text1"/>
          <w:sz w:val="24"/>
          <w:szCs w:val="24"/>
        </w:rPr>
        <w:t>(si richiede la prenotazione)</w:t>
      </w:r>
    </w:p>
    <w:p w14:paraId="73ED115A" w14:textId="77777777" w:rsidR="00520972" w:rsidRDefault="00520972" w:rsidP="00BA16CB">
      <w:pPr>
        <w:rPr>
          <w:b/>
          <w:bCs/>
          <w:i/>
          <w:iCs/>
          <w:color w:val="FF0000"/>
          <w:sz w:val="10"/>
          <w:szCs w:val="10"/>
        </w:rPr>
      </w:pPr>
    </w:p>
    <w:p w14:paraId="1A955D83" w14:textId="77777777" w:rsidR="00520972" w:rsidRPr="00520972" w:rsidRDefault="00520972" w:rsidP="00BA16CB">
      <w:pPr>
        <w:rPr>
          <w:b/>
          <w:bCs/>
          <w:i/>
          <w:iCs/>
          <w:color w:val="FF0000"/>
          <w:sz w:val="4"/>
          <w:szCs w:val="4"/>
        </w:rPr>
      </w:pPr>
    </w:p>
    <w:p w14:paraId="4B6338B9" w14:textId="365BCE5D" w:rsidR="00BA16CB" w:rsidRPr="00BA16CB" w:rsidRDefault="00BA16CB" w:rsidP="00BA16CB">
      <w:pPr>
        <w:rPr>
          <w:rFonts w:ascii="Cambria" w:hAnsi="Cambria"/>
          <w:b/>
          <w:sz w:val="20"/>
          <w:szCs w:val="20"/>
        </w:rPr>
      </w:pPr>
      <w:r w:rsidRPr="00BA16CB">
        <w:rPr>
          <w:b/>
          <w:bCs/>
          <w:i/>
          <w:iCs/>
          <w:color w:val="FF0000"/>
          <w:sz w:val="20"/>
          <w:szCs w:val="20"/>
        </w:rPr>
        <w:t xml:space="preserve">Per info e prenotazioni: </w:t>
      </w:r>
      <w:r w:rsidRPr="00BA16CB">
        <w:rPr>
          <w:rFonts w:ascii="Cambria" w:hAnsi="Cambria"/>
          <w:b/>
          <w:bCs/>
          <w:i/>
          <w:iCs/>
          <w:sz w:val="20"/>
          <w:szCs w:val="20"/>
        </w:rPr>
        <w:t>Enzo Pisano 3473003265</w:t>
      </w:r>
      <w:r w:rsidRPr="00BA16CB">
        <w:rPr>
          <w:rFonts w:ascii="Cambria" w:hAnsi="Cambria"/>
          <w:b/>
          <w:sz w:val="20"/>
          <w:szCs w:val="20"/>
        </w:rPr>
        <w:t xml:space="preserve"> </w:t>
      </w:r>
    </w:p>
    <w:p w14:paraId="6AF17004" w14:textId="77777777" w:rsidR="00BA16CB" w:rsidRPr="009E0329" w:rsidRDefault="00BA16CB" w:rsidP="00BA16CB">
      <w:pPr>
        <w:rPr>
          <w:color w:val="000000" w:themeColor="text1"/>
          <w:sz w:val="24"/>
          <w:szCs w:val="24"/>
        </w:rPr>
      </w:pPr>
    </w:p>
    <w:p w14:paraId="668A96B6" w14:textId="77777777" w:rsidR="00E22D54" w:rsidRDefault="00E22D54" w:rsidP="001A061C">
      <w:pPr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2FCEF96C" w14:textId="77777777" w:rsidR="00E22D54" w:rsidRDefault="00E22D54" w:rsidP="001A061C">
      <w:pPr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2526166C" w14:textId="3D35D329" w:rsidR="00E22D54" w:rsidRPr="00E85128" w:rsidRDefault="00E22D54" w:rsidP="001A061C">
      <w:pPr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sectPr w:rsidR="00E22D54" w:rsidRPr="00E85128" w:rsidSect="008648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67F"/>
    <w:multiLevelType w:val="hybridMultilevel"/>
    <w:tmpl w:val="DA9AFA76"/>
    <w:lvl w:ilvl="0" w:tplc="6D862FE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C194B"/>
    <w:multiLevelType w:val="multilevel"/>
    <w:tmpl w:val="16309ECC"/>
    <w:lvl w:ilvl="0">
      <w:numFmt w:val="bullet"/>
      <w:lvlText w:val="-"/>
      <w:lvlJc w:val="left"/>
      <w:pPr>
        <w:ind w:left="1065" w:hanging="705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18015227">
    <w:abstractNumId w:val="1"/>
  </w:num>
  <w:num w:numId="2" w16cid:durableId="159086012">
    <w:abstractNumId w:val="0"/>
  </w:num>
  <w:num w:numId="3" w16cid:durableId="86012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1BD"/>
    <w:rsid w:val="00007A61"/>
    <w:rsid w:val="000668F8"/>
    <w:rsid w:val="000716BA"/>
    <w:rsid w:val="00080842"/>
    <w:rsid w:val="00092D19"/>
    <w:rsid w:val="000C49F9"/>
    <w:rsid w:val="000E39AA"/>
    <w:rsid w:val="00107B82"/>
    <w:rsid w:val="00116D0E"/>
    <w:rsid w:val="00117FB3"/>
    <w:rsid w:val="00123BB1"/>
    <w:rsid w:val="001261F5"/>
    <w:rsid w:val="00170784"/>
    <w:rsid w:val="00181C80"/>
    <w:rsid w:val="001A061C"/>
    <w:rsid w:val="001B018E"/>
    <w:rsid w:val="001B280A"/>
    <w:rsid w:val="001B3863"/>
    <w:rsid w:val="001C5DB0"/>
    <w:rsid w:val="001D2A26"/>
    <w:rsid w:val="001D7719"/>
    <w:rsid w:val="001E136C"/>
    <w:rsid w:val="001E2347"/>
    <w:rsid w:val="001F2B2A"/>
    <w:rsid w:val="00204C64"/>
    <w:rsid w:val="00284C10"/>
    <w:rsid w:val="00292029"/>
    <w:rsid w:val="002928F5"/>
    <w:rsid w:val="002A1C37"/>
    <w:rsid w:val="002D1D93"/>
    <w:rsid w:val="002E4C90"/>
    <w:rsid w:val="002E62DC"/>
    <w:rsid w:val="002F75DE"/>
    <w:rsid w:val="00333286"/>
    <w:rsid w:val="00335E56"/>
    <w:rsid w:val="00350B5C"/>
    <w:rsid w:val="003545C2"/>
    <w:rsid w:val="00360C0F"/>
    <w:rsid w:val="003864AF"/>
    <w:rsid w:val="003872C6"/>
    <w:rsid w:val="00387B96"/>
    <w:rsid w:val="00397CB2"/>
    <w:rsid w:val="003C4BCC"/>
    <w:rsid w:val="003C7B30"/>
    <w:rsid w:val="00404555"/>
    <w:rsid w:val="00443074"/>
    <w:rsid w:val="00446A1E"/>
    <w:rsid w:val="004536E4"/>
    <w:rsid w:val="00467612"/>
    <w:rsid w:val="004A2C1E"/>
    <w:rsid w:val="004C52FF"/>
    <w:rsid w:val="004E0CB7"/>
    <w:rsid w:val="004E1BBB"/>
    <w:rsid w:val="004E6F39"/>
    <w:rsid w:val="00511E46"/>
    <w:rsid w:val="00520972"/>
    <w:rsid w:val="005258CD"/>
    <w:rsid w:val="00532DA2"/>
    <w:rsid w:val="00542456"/>
    <w:rsid w:val="00587EDF"/>
    <w:rsid w:val="005A704F"/>
    <w:rsid w:val="00600256"/>
    <w:rsid w:val="006232BD"/>
    <w:rsid w:val="006262CF"/>
    <w:rsid w:val="00626CEC"/>
    <w:rsid w:val="00642959"/>
    <w:rsid w:val="00653610"/>
    <w:rsid w:val="0065470A"/>
    <w:rsid w:val="00662B5A"/>
    <w:rsid w:val="0067198E"/>
    <w:rsid w:val="006A6EE3"/>
    <w:rsid w:val="006C736F"/>
    <w:rsid w:val="006F3C36"/>
    <w:rsid w:val="007251EC"/>
    <w:rsid w:val="00725EBE"/>
    <w:rsid w:val="00750B27"/>
    <w:rsid w:val="00780FE4"/>
    <w:rsid w:val="0079225B"/>
    <w:rsid w:val="007F1410"/>
    <w:rsid w:val="007F684B"/>
    <w:rsid w:val="00822163"/>
    <w:rsid w:val="00823350"/>
    <w:rsid w:val="00833FFE"/>
    <w:rsid w:val="0084145F"/>
    <w:rsid w:val="0085161A"/>
    <w:rsid w:val="00862C33"/>
    <w:rsid w:val="00864878"/>
    <w:rsid w:val="00872084"/>
    <w:rsid w:val="00886964"/>
    <w:rsid w:val="008A340D"/>
    <w:rsid w:val="008D5238"/>
    <w:rsid w:val="008D743C"/>
    <w:rsid w:val="00902EB2"/>
    <w:rsid w:val="00904474"/>
    <w:rsid w:val="00910D91"/>
    <w:rsid w:val="009116B4"/>
    <w:rsid w:val="00915B5A"/>
    <w:rsid w:val="00933793"/>
    <w:rsid w:val="00957D22"/>
    <w:rsid w:val="009A2660"/>
    <w:rsid w:val="009A76AC"/>
    <w:rsid w:val="009B0AD1"/>
    <w:rsid w:val="009C147F"/>
    <w:rsid w:val="009E0329"/>
    <w:rsid w:val="009E15E5"/>
    <w:rsid w:val="009F5161"/>
    <w:rsid w:val="009F66D0"/>
    <w:rsid w:val="00A14B05"/>
    <w:rsid w:val="00A60B32"/>
    <w:rsid w:val="00A64E4F"/>
    <w:rsid w:val="00A6780C"/>
    <w:rsid w:val="00A71F1E"/>
    <w:rsid w:val="00A971BD"/>
    <w:rsid w:val="00AA5723"/>
    <w:rsid w:val="00AC1874"/>
    <w:rsid w:val="00AE5951"/>
    <w:rsid w:val="00B00380"/>
    <w:rsid w:val="00B01236"/>
    <w:rsid w:val="00B14EDC"/>
    <w:rsid w:val="00B174CC"/>
    <w:rsid w:val="00B278E1"/>
    <w:rsid w:val="00B47D97"/>
    <w:rsid w:val="00B76EA3"/>
    <w:rsid w:val="00B812A2"/>
    <w:rsid w:val="00B869CD"/>
    <w:rsid w:val="00BA16CB"/>
    <w:rsid w:val="00BA240E"/>
    <w:rsid w:val="00BA6164"/>
    <w:rsid w:val="00C0101D"/>
    <w:rsid w:val="00C11FD5"/>
    <w:rsid w:val="00C57880"/>
    <w:rsid w:val="00C74AFC"/>
    <w:rsid w:val="00C770DF"/>
    <w:rsid w:val="00CC6C54"/>
    <w:rsid w:val="00CC77D3"/>
    <w:rsid w:val="00CD6263"/>
    <w:rsid w:val="00CE34D1"/>
    <w:rsid w:val="00CE48A5"/>
    <w:rsid w:val="00D04CE8"/>
    <w:rsid w:val="00D26207"/>
    <w:rsid w:val="00D712A1"/>
    <w:rsid w:val="00D92018"/>
    <w:rsid w:val="00DA460E"/>
    <w:rsid w:val="00DC20C7"/>
    <w:rsid w:val="00DC62DD"/>
    <w:rsid w:val="00DD4C6A"/>
    <w:rsid w:val="00DF2C17"/>
    <w:rsid w:val="00E22D54"/>
    <w:rsid w:val="00E54971"/>
    <w:rsid w:val="00E6492C"/>
    <w:rsid w:val="00E66469"/>
    <w:rsid w:val="00E74819"/>
    <w:rsid w:val="00E84EDF"/>
    <w:rsid w:val="00E85128"/>
    <w:rsid w:val="00E91172"/>
    <w:rsid w:val="00E95B8F"/>
    <w:rsid w:val="00EC6394"/>
    <w:rsid w:val="00EE349A"/>
    <w:rsid w:val="00F00C2E"/>
    <w:rsid w:val="00F3474A"/>
    <w:rsid w:val="00F367CD"/>
    <w:rsid w:val="00F41427"/>
    <w:rsid w:val="00F478B3"/>
    <w:rsid w:val="00FA260C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paragraph" w:styleId="Titolo4">
    <w:name w:val="heading 4"/>
    <w:basedOn w:val="Normale"/>
    <w:link w:val="Titolo4Carattere"/>
    <w:uiPriority w:val="9"/>
    <w:qFormat/>
    <w:rsid w:val="00A64E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CD6263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A64E4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64E4F"/>
    <w:rPr>
      <w:b/>
      <w:bCs/>
    </w:rPr>
  </w:style>
  <w:style w:type="table" w:styleId="Grigliatabella">
    <w:name w:val="Table Grid"/>
    <w:basedOn w:val="Tabellanormale"/>
    <w:uiPriority w:val="59"/>
    <w:rsid w:val="001E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cp:lastPrinted>2025-01-22T21:08:00Z</cp:lastPrinted>
  <dcterms:created xsi:type="dcterms:W3CDTF">2025-01-23T09:41:00Z</dcterms:created>
  <dcterms:modified xsi:type="dcterms:W3CDTF">2025-01-23T09:41:00Z</dcterms:modified>
</cp:coreProperties>
</file>